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F30A44" w14:textId="77777777" w:rsidR="00305327" w:rsidRPr="00305327" w:rsidRDefault="00305327" w:rsidP="00305327">
      <w:pPr>
        <w:pStyle w:val="a3"/>
        <w:spacing w:before="0" w:beforeAutospacing="0" w:after="0" w:afterAutospacing="0" w:line="360" w:lineRule="auto"/>
        <w:jc w:val="center"/>
        <w:rPr>
          <w:color w:val="000000" w:themeColor="text1"/>
          <w:sz w:val="28"/>
          <w:szCs w:val="28"/>
        </w:rPr>
      </w:pPr>
      <w:r w:rsidRPr="00305327">
        <w:rPr>
          <w:color w:val="000000" w:themeColor="text1"/>
          <w:sz w:val="28"/>
          <w:szCs w:val="28"/>
        </w:rPr>
        <w:t xml:space="preserve">Министерство </w:t>
      </w:r>
      <w:r>
        <w:rPr>
          <w:color w:val="000000" w:themeColor="text1"/>
          <w:sz w:val="28"/>
          <w:szCs w:val="28"/>
        </w:rPr>
        <w:t>н</w:t>
      </w:r>
      <w:r w:rsidRPr="00305327">
        <w:rPr>
          <w:color w:val="000000" w:themeColor="text1"/>
          <w:sz w:val="28"/>
          <w:szCs w:val="28"/>
        </w:rPr>
        <w:t>ауки и высшего образования Российской Федерации</w:t>
      </w:r>
    </w:p>
    <w:p w14:paraId="3FDD83C8" w14:textId="77777777" w:rsidR="00305327" w:rsidRPr="00305327" w:rsidRDefault="00305327" w:rsidP="00305327">
      <w:pPr>
        <w:pStyle w:val="a3"/>
        <w:spacing w:before="0" w:beforeAutospacing="0" w:after="0" w:afterAutospacing="0" w:line="360" w:lineRule="auto"/>
        <w:jc w:val="center"/>
        <w:rPr>
          <w:color w:val="000000" w:themeColor="text1"/>
          <w:sz w:val="28"/>
          <w:szCs w:val="28"/>
        </w:rPr>
      </w:pPr>
      <w:r w:rsidRPr="00305327">
        <w:rPr>
          <w:color w:val="000000" w:themeColor="text1"/>
          <w:sz w:val="28"/>
          <w:szCs w:val="28"/>
        </w:rPr>
        <w:t>Федеральное государственное бюджетное образовательное учреждение</w:t>
      </w:r>
    </w:p>
    <w:p w14:paraId="30156886" w14:textId="77777777" w:rsidR="00305327" w:rsidRPr="00305327" w:rsidRDefault="00305327" w:rsidP="00305327">
      <w:pPr>
        <w:pStyle w:val="a3"/>
        <w:spacing w:before="0" w:beforeAutospacing="0" w:after="0" w:afterAutospacing="0" w:line="360" w:lineRule="auto"/>
        <w:jc w:val="center"/>
        <w:rPr>
          <w:color w:val="000000" w:themeColor="text1"/>
          <w:sz w:val="28"/>
          <w:szCs w:val="28"/>
        </w:rPr>
      </w:pPr>
      <w:r w:rsidRPr="00305327">
        <w:rPr>
          <w:color w:val="000000" w:themeColor="text1"/>
          <w:sz w:val="28"/>
          <w:szCs w:val="28"/>
        </w:rPr>
        <w:t>высшего образования</w:t>
      </w:r>
    </w:p>
    <w:p w14:paraId="4057A07D" w14:textId="77777777" w:rsidR="00305327" w:rsidRPr="00305327" w:rsidRDefault="00305327" w:rsidP="00305327">
      <w:pPr>
        <w:pStyle w:val="a3"/>
        <w:spacing w:before="0" w:beforeAutospacing="0" w:after="0" w:afterAutospacing="0" w:line="360" w:lineRule="auto"/>
        <w:jc w:val="center"/>
        <w:rPr>
          <w:color w:val="000000" w:themeColor="text1"/>
          <w:sz w:val="28"/>
          <w:szCs w:val="28"/>
        </w:rPr>
      </w:pPr>
      <w:r w:rsidRPr="00305327">
        <w:rPr>
          <w:color w:val="000000" w:themeColor="text1"/>
          <w:sz w:val="28"/>
          <w:szCs w:val="28"/>
        </w:rPr>
        <w:t>«Вятский государственный университет»</w:t>
      </w:r>
    </w:p>
    <w:p w14:paraId="7CB4C402" w14:textId="77777777" w:rsidR="00305327" w:rsidRPr="00305327" w:rsidRDefault="00305327" w:rsidP="00305327">
      <w:pPr>
        <w:pStyle w:val="a3"/>
        <w:spacing w:before="0" w:beforeAutospacing="0" w:after="0" w:afterAutospacing="0" w:line="360" w:lineRule="auto"/>
        <w:jc w:val="center"/>
        <w:rPr>
          <w:color w:val="000000" w:themeColor="text1"/>
          <w:sz w:val="28"/>
          <w:szCs w:val="28"/>
        </w:rPr>
      </w:pPr>
      <w:r w:rsidRPr="00305327">
        <w:rPr>
          <w:color w:val="000000" w:themeColor="text1"/>
          <w:sz w:val="28"/>
          <w:szCs w:val="28"/>
        </w:rPr>
        <w:t>Колледж ВятГУ</w:t>
      </w:r>
    </w:p>
    <w:p w14:paraId="3DD07072" w14:textId="77777777" w:rsidR="00305327" w:rsidRPr="00CF2BE7" w:rsidRDefault="00305327" w:rsidP="00305327">
      <w:pPr>
        <w:pStyle w:val="a3"/>
        <w:spacing w:before="0" w:beforeAutospacing="0" w:after="0" w:afterAutospacing="0" w:line="360" w:lineRule="auto"/>
        <w:jc w:val="center"/>
        <w:rPr>
          <w:color w:val="000000" w:themeColor="text1"/>
          <w:sz w:val="28"/>
          <w:szCs w:val="28"/>
        </w:rPr>
      </w:pPr>
    </w:p>
    <w:p w14:paraId="007698AA" w14:textId="77777777" w:rsidR="00305327" w:rsidRDefault="00305327" w:rsidP="00305327">
      <w:pPr>
        <w:pStyle w:val="a3"/>
        <w:spacing w:before="0" w:beforeAutospacing="0" w:after="0" w:afterAutospacing="0" w:line="360" w:lineRule="auto"/>
        <w:jc w:val="both"/>
        <w:rPr>
          <w:color w:val="000000" w:themeColor="text1"/>
          <w:sz w:val="28"/>
          <w:szCs w:val="28"/>
        </w:rPr>
      </w:pPr>
    </w:p>
    <w:p w14:paraId="60CB5DAA" w14:textId="77777777" w:rsidR="00305327" w:rsidRDefault="00305327" w:rsidP="00305327">
      <w:pPr>
        <w:pStyle w:val="a3"/>
        <w:spacing w:before="0" w:beforeAutospacing="0" w:after="0" w:afterAutospacing="0" w:line="360" w:lineRule="auto"/>
        <w:jc w:val="both"/>
        <w:rPr>
          <w:color w:val="000000" w:themeColor="text1"/>
          <w:sz w:val="28"/>
          <w:szCs w:val="28"/>
        </w:rPr>
      </w:pPr>
    </w:p>
    <w:p w14:paraId="74D52D87" w14:textId="77777777" w:rsidR="00305327" w:rsidRDefault="00305327" w:rsidP="00305327">
      <w:pPr>
        <w:pStyle w:val="a3"/>
        <w:spacing w:before="0" w:beforeAutospacing="0" w:after="0" w:afterAutospacing="0" w:line="360" w:lineRule="auto"/>
        <w:jc w:val="both"/>
        <w:rPr>
          <w:color w:val="000000" w:themeColor="text1"/>
          <w:sz w:val="28"/>
          <w:szCs w:val="28"/>
        </w:rPr>
      </w:pPr>
    </w:p>
    <w:p w14:paraId="3140997E" w14:textId="77777777" w:rsidR="00305327" w:rsidRDefault="00305327" w:rsidP="00305327">
      <w:pPr>
        <w:pStyle w:val="a3"/>
        <w:spacing w:before="0" w:beforeAutospacing="0" w:after="0" w:afterAutospacing="0" w:line="360" w:lineRule="auto"/>
        <w:jc w:val="both"/>
        <w:rPr>
          <w:color w:val="000000" w:themeColor="text1"/>
          <w:sz w:val="28"/>
          <w:szCs w:val="28"/>
        </w:rPr>
      </w:pPr>
    </w:p>
    <w:p w14:paraId="164D3D95" w14:textId="77777777" w:rsidR="00305327" w:rsidRPr="00CF2BE7" w:rsidRDefault="00305327" w:rsidP="00305327">
      <w:pPr>
        <w:pStyle w:val="a3"/>
        <w:spacing w:before="0" w:beforeAutospacing="0" w:after="0" w:afterAutospacing="0" w:line="360" w:lineRule="auto"/>
        <w:jc w:val="both"/>
        <w:rPr>
          <w:color w:val="000000" w:themeColor="text1"/>
          <w:sz w:val="28"/>
          <w:szCs w:val="28"/>
        </w:rPr>
      </w:pPr>
    </w:p>
    <w:p w14:paraId="2C40498F" w14:textId="77777777" w:rsidR="00305327" w:rsidRDefault="00305327" w:rsidP="00305327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ОТЧЕТ </w:t>
      </w:r>
    </w:p>
    <w:p w14:paraId="3952B0EA" w14:textId="0EB76F34" w:rsidR="00305327" w:rsidRPr="007D2926" w:rsidRDefault="00305327" w:rsidP="00305327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ПО </w:t>
      </w:r>
      <w:r w:rsidR="00755BA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ДОМАШНЕЙ КОНТРОЛЬНОЙ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РАБОТЕ №</w:t>
      </w:r>
      <w:r w:rsidR="00070C6D" w:rsidRPr="007D292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9</w:t>
      </w:r>
    </w:p>
    <w:p w14:paraId="3459E32A" w14:textId="4B8F7A94" w:rsidR="00305327" w:rsidRDefault="00305327" w:rsidP="00305327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«</w:t>
      </w:r>
      <w:r w:rsidR="00070C6D" w:rsidRPr="007D292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Работа с типизированными файлами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»</w:t>
      </w:r>
    </w:p>
    <w:p w14:paraId="776C9A25" w14:textId="25EF56AF" w:rsidR="00305327" w:rsidRPr="00CF2BE7" w:rsidRDefault="00305327" w:rsidP="00305327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ПО </w:t>
      </w:r>
      <w:r w:rsidR="00755BA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МДК 05.02 РАЗРАБОТКА КОДА ИНФОРМАЦИОННЫХ СИСТЕМ</w:t>
      </w:r>
    </w:p>
    <w:p w14:paraId="1C62801E" w14:textId="77777777" w:rsidR="00305327" w:rsidRDefault="00305327" w:rsidP="00305327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9D9D059" w14:textId="77777777" w:rsidR="00305327" w:rsidRDefault="00305327" w:rsidP="00305327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41AAAD2" w14:textId="77777777" w:rsidR="00305327" w:rsidRDefault="00305327" w:rsidP="00305327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E17EE84" w14:textId="77777777" w:rsidR="00305327" w:rsidRPr="00CF2BE7" w:rsidRDefault="00305327" w:rsidP="00305327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47260895" w14:textId="77777777" w:rsidR="00305327" w:rsidRPr="00CF2BE7" w:rsidRDefault="00305327" w:rsidP="00305327">
      <w:pPr>
        <w:pStyle w:val="a3"/>
        <w:spacing w:before="0" w:beforeAutospacing="0" w:after="0" w:afterAutospacing="0" w:line="360" w:lineRule="auto"/>
        <w:ind w:left="4820" w:hanging="1"/>
        <w:rPr>
          <w:color w:val="000000" w:themeColor="text1"/>
          <w:sz w:val="28"/>
          <w:szCs w:val="28"/>
        </w:rPr>
      </w:pPr>
      <w:r w:rsidRPr="00CF2BE7">
        <w:rPr>
          <w:color w:val="000000" w:themeColor="text1"/>
          <w:sz w:val="28"/>
          <w:szCs w:val="28"/>
        </w:rPr>
        <w:t>Выполнил</w:t>
      </w:r>
      <w:r>
        <w:rPr>
          <w:color w:val="000000" w:themeColor="text1"/>
          <w:sz w:val="28"/>
          <w:szCs w:val="28"/>
        </w:rPr>
        <w:t>: студент</w:t>
      </w:r>
      <w:r w:rsidRPr="00CF2BE7">
        <w:rPr>
          <w:color w:val="000000" w:themeColor="text1"/>
          <w:sz w:val="28"/>
          <w:szCs w:val="28"/>
        </w:rPr>
        <w:t xml:space="preserve"> учебной группы</w:t>
      </w:r>
    </w:p>
    <w:p w14:paraId="192412AC" w14:textId="1AD05613" w:rsidR="00305327" w:rsidRPr="005A0AA5" w:rsidRDefault="00305327" w:rsidP="00305327">
      <w:pPr>
        <w:pStyle w:val="a3"/>
        <w:spacing w:before="0" w:beforeAutospacing="0" w:after="0" w:afterAutospacing="0" w:line="360" w:lineRule="auto"/>
        <w:ind w:left="5670" w:hanging="851"/>
        <w:rPr>
          <w:color w:val="000000" w:themeColor="text1"/>
          <w:sz w:val="28"/>
          <w:szCs w:val="28"/>
        </w:rPr>
      </w:pPr>
      <w:r w:rsidRPr="00CF2BE7">
        <w:rPr>
          <w:color w:val="000000" w:themeColor="text1"/>
          <w:sz w:val="28"/>
          <w:szCs w:val="28"/>
        </w:rPr>
        <w:t>ИСПк-</w:t>
      </w:r>
      <w:r w:rsidR="00EA24B6" w:rsidRPr="007D2926">
        <w:rPr>
          <w:color w:val="000000" w:themeColor="text1"/>
          <w:sz w:val="28"/>
          <w:szCs w:val="28"/>
        </w:rPr>
        <w:t>204-52-00</w:t>
      </w:r>
    </w:p>
    <w:p w14:paraId="17ED2275" w14:textId="57674D5D" w:rsidR="00305327" w:rsidRPr="007D2926" w:rsidRDefault="007D2926" w:rsidP="00305327">
      <w:pPr>
        <w:pStyle w:val="a3"/>
        <w:spacing w:before="0" w:beforeAutospacing="0" w:after="0" w:afterAutospacing="0" w:line="360" w:lineRule="auto"/>
        <w:ind w:left="5670" w:hanging="851"/>
        <w:rPr>
          <w:rStyle w:val="apple-converted-space"/>
          <w:color w:val="000000" w:themeColor="text1"/>
          <w:sz w:val="28"/>
          <w:szCs w:val="28"/>
        </w:rPr>
      </w:pPr>
      <w:r w:rsidRPr="007D2926">
        <w:rPr>
          <w:color w:val="000000" w:themeColor="text1"/>
          <w:sz w:val="28"/>
          <w:szCs w:val="28"/>
        </w:rPr>
        <w:t>Зяблицев Артем</w:t>
      </w:r>
    </w:p>
    <w:p w14:paraId="7F4FB166" w14:textId="77777777" w:rsidR="00305327" w:rsidRPr="00CF2BE7" w:rsidRDefault="00305327" w:rsidP="00305327">
      <w:pPr>
        <w:pStyle w:val="a3"/>
        <w:spacing w:before="0" w:beforeAutospacing="0" w:after="0" w:afterAutospacing="0" w:line="360" w:lineRule="auto"/>
        <w:ind w:left="5670" w:hanging="851"/>
        <w:rPr>
          <w:color w:val="000000" w:themeColor="text1"/>
          <w:sz w:val="28"/>
          <w:szCs w:val="28"/>
        </w:rPr>
      </w:pPr>
    </w:p>
    <w:p w14:paraId="2F55A086" w14:textId="77777777" w:rsidR="00305327" w:rsidRPr="00CF2BE7" w:rsidRDefault="00305327" w:rsidP="00305327">
      <w:pPr>
        <w:pStyle w:val="a3"/>
        <w:spacing w:before="0" w:beforeAutospacing="0" w:after="0" w:afterAutospacing="0" w:line="360" w:lineRule="auto"/>
        <w:ind w:left="5670" w:hanging="851"/>
        <w:rPr>
          <w:color w:val="000000" w:themeColor="text1"/>
          <w:sz w:val="28"/>
          <w:szCs w:val="28"/>
        </w:rPr>
      </w:pPr>
      <w:r w:rsidRPr="00CF2BE7">
        <w:rPr>
          <w:color w:val="000000" w:themeColor="text1"/>
          <w:sz w:val="28"/>
          <w:szCs w:val="28"/>
        </w:rPr>
        <w:t>Преподаватель:</w:t>
      </w:r>
    </w:p>
    <w:p w14:paraId="02FC01EF" w14:textId="77777777" w:rsidR="00305327" w:rsidRPr="00CF2BE7" w:rsidRDefault="00305327" w:rsidP="00305327">
      <w:pPr>
        <w:pStyle w:val="a3"/>
        <w:spacing w:before="0" w:beforeAutospacing="0" w:after="0" w:afterAutospacing="0" w:line="360" w:lineRule="auto"/>
        <w:ind w:left="5670" w:hanging="851"/>
        <w:rPr>
          <w:color w:val="000000" w:themeColor="text1"/>
          <w:sz w:val="28"/>
          <w:szCs w:val="28"/>
        </w:rPr>
      </w:pPr>
      <w:r w:rsidRPr="00CF2BE7">
        <w:rPr>
          <w:color w:val="000000" w:themeColor="text1"/>
          <w:sz w:val="28"/>
          <w:szCs w:val="28"/>
        </w:rPr>
        <w:t>Сергеева Елизавета Григорьевна</w:t>
      </w:r>
    </w:p>
    <w:p w14:paraId="18E2EBB8" w14:textId="77777777" w:rsidR="00305327" w:rsidRDefault="00305327" w:rsidP="00305327">
      <w:pPr>
        <w:pStyle w:val="a3"/>
        <w:spacing w:before="0" w:beforeAutospacing="0" w:after="0" w:afterAutospacing="0" w:line="360" w:lineRule="auto"/>
        <w:ind w:left="5670" w:hanging="851"/>
        <w:jc w:val="both"/>
        <w:rPr>
          <w:color w:val="000000" w:themeColor="text1"/>
          <w:sz w:val="28"/>
          <w:szCs w:val="28"/>
        </w:rPr>
      </w:pPr>
    </w:p>
    <w:p w14:paraId="5479A6AB" w14:textId="77777777" w:rsidR="00305327" w:rsidRDefault="00305327" w:rsidP="00305327">
      <w:pPr>
        <w:pStyle w:val="a3"/>
        <w:spacing w:before="0" w:beforeAutospacing="0" w:after="0" w:afterAutospacing="0" w:line="360" w:lineRule="auto"/>
        <w:jc w:val="both"/>
        <w:rPr>
          <w:color w:val="000000" w:themeColor="text1"/>
          <w:sz w:val="28"/>
          <w:szCs w:val="28"/>
        </w:rPr>
      </w:pPr>
    </w:p>
    <w:p w14:paraId="59FBE122" w14:textId="77777777" w:rsidR="00305327" w:rsidRDefault="00305327" w:rsidP="00305327">
      <w:pPr>
        <w:pStyle w:val="a3"/>
        <w:spacing w:before="0" w:beforeAutospacing="0" w:after="0" w:afterAutospacing="0" w:line="360" w:lineRule="auto"/>
        <w:jc w:val="both"/>
        <w:rPr>
          <w:color w:val="000000" w:themeColor="text1"/>
          <w:sz w:val="28"/>
          <w:szCs w:val="28"/>
        </w:rPr>
      </w:pPr>
    </w:p>
    <w:p w14:paraId="2EF8CE96" w14:textId="77777777" w:rsidR="00305327" w:rsidRPr="00CF2BE7" w:rsidRDefault="00305327" w:rsidP="00305327">
      <w:pPr>
        <w:pStyle w:val="a3"/>
        <w:spacing w:before="0" w:beforeAutospacing="0" w:after="0" w:afterAutospacing="0" w:line="360" w:lineRule="auto"/>
        <w:jc w:val="both"/>
        <w:rPr>
          <w:color w:val="000000" w:themeColor="text1"/>
          <w:sz w:val="28"/>
          <w:szCs w:val="28"/>
        </w:rPr>
      </w:pPr>
    </w:p>
    <w:p w14:paraId="1A1A264A" w14:textId="77777777" w:rsidR="00305327" w:rsidRPr="00CF2BE7" w:rsidRDefault="00305327" w:rsidP="00305327">
      <w:pPr>
        <w:pStyle w:val="a3"/>
        <w:spacing w:before="0" w:beforeAutospacing="0" w:after="0" w:afterAutospacing="0" w:line="360" w:lineRule="auto"/>
        <w:jc w:val="center"/>
        <w:rPr>
          <w:color w:val="000000" w:themeColor="text1"/>
          <w:sz w:val="28"/>
          <w:szCs w:val="28"/>
        </w:rPr>
      </w:pPr>
      <w:r w:rsidRPr="00CF2BE7">
        <w:rPr>
          <w:color w:val="000000" w:themeColor="text1"/>
          <w:sz w:val="28"/>
          <w:szCs w:val="28"/>
        </w:rPr>
        <w:t>Киров</w:t>
      </w:r>
    </w:p>
    <w:p w14:paraId="783B9788" w14:textId="6883B875" w:rsidR="00305327" w:rsidRPr="00305327" w:rsidRDefault="00305327" w:rsidP="00305327">
      <w:pPr>
        <w:pStyle w:val="a3"/>
        <w:spacing w:before="0" w:beforeAutospacing="0" w:after="0" w:afterAutospacing="0" w:line="360" w:lineRule="auto"/>
        <w:jc w:val="center"/>
        <w:rPr>
          <w:vanish/>
          <w:color w:val="000000" w:themeColor="text1"/>
          <w:sz w:val="28"/>
          <w:szCs w:val="28"/>
          <w:specVanish/>
        </w:rPr>
      </w:pPr>
      <w:r w:rsidRPr="00CF2BE7">
        <w:rPr>
          <w:color w:val="000000" w:themeColor="text1"/>
          <w:sz w:val="28"/>
          <w:szCs w:val="28"/>
        </w:rPr>
        <w:t>202</w:t>
      </w:r>
      <w:r w:rsidR="00755BA6">
        <w:rPr>
          <w:color w:val="000000" w:themeColor="text1"/>
          <w:sz w:val="28"/>
          <w:szCs w:val="28"/>
        </w:rPr>
        <w:t>3</w:t>
      </w:r>
    </w:p>
    <w:p w14:paraId="77B88C62" w14:textId="686475ED" w:rsidR="00305327" w:rsidRDefault="00305327" w:rsidP="000B5BD9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</w:t>
      </w:r>
    </w:p>
    <w:p w14:paraId="47F1FBD6" w14:textId="02BF3EBD" w:rsidR="00D4237E" w:rsidRDefault="00D4237E" w:rsidP="00C6163F">
      <w:pPr>
        <w:pStyle w:val="a4"/>
        <w:tabs>
          <w:tab w:val="left" w:pos="1134"/>
        </w:tabs>
        <w:spacing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DD68610" w14:textId="77777777" w:rsidR="000303AF" w:rsidRDefault="000303AF" w:rsidP="00C6163F">
      <w:pPr>
        <w:pStyle w:val="a4"/>
        <w:tabs>
          <w:tab w:val="left" w:pos="1134"/>
        </w:tabs>
        <w:spacing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DEE8309" w14:textId="4578D78C" w:rsidR="00305327" w:rsidRDefault="00305327" w:rsidP="00C6163F">
      <w:pPr>
        <w:pStyle w:val="a4"/>
        <w:tabs>
          <w:tab w:val="left" w:pos="1134"/>
        </w:tabs>
        <w:spacing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 отчете должны отображаться:</w:t>
      </w:r>
    </w:p>
    <w:p w14:paraId="4225DECA" w14:textId="5B2EF6AB" w:rsidR="0042713C" w:rsidRPr="00755BA6" w:rsidRDefault="00305327" w:rsidP="00C6163F">
      <w:pPr>
        <w:pStyle w:val="a4"/>
        <w:numPr>
          <w:ilvl w:val="0"/>
          <w:numId w:val="1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55BA6">
        <w:rPr>
          <w:rFonts w:ascii="Times New Roman" w:hAnsi="Times New Roman" w:cs="Times New Roman"/>
          <w:color w:val="000000" w:themeColor="text1"/>
          <w:sz w:val="28"/>
          <w:szCs w:val="28"/>
        </w:rPr>
        <w:t>Цель</w:t>
      </w:r>
      <w:r w:rsidR="00755BA6" w:rsidRPr="00755B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755BA6">
        <w:rPr>
          <w:rFonts w:ascii="Times New Roman" w:hAnsi="Times New Roman" w:cs="Times New Roman"/>
          <w:color w:val="000000" w:themeColor="text1"/>
          <w:sz w:val="28"/>
          <w:szCs w:val="28"/>
        </w:rPr>
        <w:t>работы</w:t>
      </w:r>
    </w:p>
    <w:p w14:paraId="41E0C23A" w14:textId="6C76F4DC" w:rsidR="00305327" w:rsidRPr="00305327" w:rsidRDefault="00755BA6" w:rsidP="00C6163F">
      <w:pPr>
        <w:pStyle w:val="a4"/>
        <w:numPr>
          <w:ilvl w:val="0"/>
          <w:numId w:val="1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Скриншот</w:t>
      </w:r>
      <w:r w:rsidR="00305327" w:rsidRPr="003053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задания</w:t>
      </w:r>
      <w:r w:rsidR="00280B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(с вариантом)</w:t>
      </w:r>
    </w:p>
    <w:p w14:paraId="6687F28D" w14:textId="4E79EA5A" w:rsidR="00305327" w:rsidRPr="00305327" w:rsidRDefault="00755BA6" w:rsidP="00C6163F">
      <w:pPr>
        <w:pStyle w:val="a4"/>
        <w:numPr>
          <w:ilvl w:val="0"/>
          <w:numId w:val="1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Описание алгоритма</w:t>
      </w:r>
    </w:p>
    <w:p w14:paraId="0870F001" w14:textId="77777777" w:rsidR="00305327" w:rsidRPr="00305327" w:rsidRDefault="00305327" w:rsidP="00C6163F">
      <w:pPr>
        <w:pStyle w:val="a4"/>
        <w:numPr>
          <w:ilvl w:val="0"/>
          <w:numId w:val="1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5327">
        <w:rPr>
          <w:rFonts w:ascii="Times New Roman" w:hAnsi="Times New Roman" w:cs="Times New Roman"/>
          <w:color w:val="000000" w:themeColor="text1"/>
          <w:sz w:val="28"/>
          <w:szCs w:val="28"/>
        </w:rPr>
        <w:t>Код программы</w:t>
      </w:r>
    </w:p>
    <w:p w14:paraId="6FB4159A" w14:textId="77777777" w:rsidR="00305327" w:rsidRPr="00305327" w:rsidRDefault="00305327" w:rsidP="00C6163F">
      <w:pPr>
        <w:pStyle w:val="a4"/>
        <w:numPr>
          <w:ilvl w:val="0"/>
          <w:numId w:val="1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5327">
        <w:rPr>
          <w:rFonts w:ascii="Times New Roman" w:hAnsi="Times New Roman" w:cs="Times New Roman"/>
          <w:color w:val="000000" w:themeColor="text1"/>
          <w:sz w:val="28"/>
          <w:szCs w:val="28"/>
        </w:rPr>
        <w:t>Результат выполнения программы</w:t>
      </w:r>
    </w:p>
    <w:p w14:paraId="6AAD9A79" w14:textId="75850B3F" w:rsidR="00305327" w:rsidRDefault="00305327" w:rsidP="00C6163F">
      <w:pPr>
        <w:pStyle w:val="a4"/>
        <w:numPr>
          <w:ilvl w:val="0"/>
          <w:numId w:val="1"/>
        </w:numPr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5327">
        <w:rPr>
          <w:rFonts w:ascii="Times New Roman" w:hAnsi="Times New Roman" w:cs="Times New Roman"/>
          <w:color w:val="000000" w:themeColor="text1"/>
          <w:sz w:val="28"/>
          <w:szCs w:val="28"/>
        </w:rPr>
        <w:t>Вывод</w:t>
      </w:r>
    </w:p>
    <w:p w14:paraId="0C0D5BA3" w14:textId="2A6CE68C" w:rsidR="00EA24B6" w:rsidRDefault="00EA24B6">
      <w:pPr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7692D1AA" w14:textId="1A403D23" w:rsidR="00EA24B6" w:rsidRDefault="00EA24B6" w:rsidP="00C6163F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EA24B6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1. Цель работы</w:t>
      </w:r>
    </w:p>
    <w:p w14:paraId="4C531C8A" w14:textId="1C1D7658" w:rsidR="00EA24B6" w:rsidRPr="000B5BD9" w:rsidRDefault="00D4237E" w:rsidP="000B5BD9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Получ</w:t>
      </w:r>
      <w:r w:rsidR="00070C6D">
        <w:rPr>
          <w:rFonts w:ascii="Times New Roman" w:hAnsi="Times New Roman" w:cs="Times New Roman"/>
          <w:color w:val="000000" w:themeColor="text1"/>
          <w:sz w:val="28"/>
          <w:szCs w:val="28"/>
        </w:rPr>
        <w:t>ить представление об организации хранения и использования информации посредством типизированных файлов, закрепить навыки создания пользовательского интерфейса.</w:t>
      </w:r>
    </w:p>
    <w:p w14:paraId="5DAA411B" w14:textId="4773952D" w:rsidR="00EA24B6" w:rsidRPr="00EA24B6" w:rsidRDefault="00EA24B6" w:rsidP="00C6163F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EA24B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 Скриншот задания (с вариантом)</w:t>
      </w:r>
    </w:p>
    <w:p w14:paraId="2ED53F55" w14:textId="489ED0AD" w:rsidR="00EA24B6" w:rsidRDefault="007D2926" w:rsidP="00C6163F">
      <w:pPr>
        <w:tabs>
          <w:tab w:val="left" w:pos="1134"/>
        </w:tabs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FB85138" wp14:editId="6AD67A85">
            <wp:extent cx="5940425" cy="518541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384A4" w14:textId="0AEA3C74" w:rsidR="005A0AA5" w:rsidRDefault="005A0AA5" w:rsidP="00C6163F">
      <w:pPr>
        <w:tabs>
          <w:tab w:val="left" w:pos="1134"/>
        </w:tabs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 1</w:t>
      </w:r>
      <w:r w:rsidR="00286F8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Скриншот задания</w:t>
      </w:r>
    </w:p>
    <w:p w14:paraId="7781A272" w14:textId="0DC34226" w:rsidR="00EA24B6" w:rsidRDefault="00EA24B6" w:rsidP="00C61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2DDDB85" w14:textId="35D0C546" w:rsidR="00EA24B6" w:rsidRDefault="00EA24B6" w:rsidP="00C6163F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EA24B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3. Описание алгоритма</w:t>
      </w:r>
    </w:p>
    <w:p w14:paraId="2F474B4F" w14:textId="2B771FA1" w:rsidR="00070C6D" w:rsidRDefault="0006620A" w:rsidP="00070C6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070C6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Используется база данных </w:t>
      </w:r>
      <w:r w:rsidR="00070C6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SQLite</w:t>
      </w:r>
      <w:r w:rsidR="00070C6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таблица БД имеет столбцы: </w:t>
      </w:r>
      <w:r w:rsidR="00AE16C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tovar</w:t>
      </w:r>
      <w:r w:rsidR="00070C6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AE16C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number</w:t>
      </w:r>
      <w:r w:rsidR="00070C6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AE16C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quantity</w:t>
      </w:r>
      <w:r w:rsidR="00070C6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="00AE16C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price</w:t>
      </w:r>
      <w:r w:rsidR="00070C6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80C6149" w14:textId="4274E679" w:rsidR="00070C6D" w:rsidRPr="00AE16CE" w:rsidRDefault="00070C6D" w:rsidP="00070C6D">
      <w:pPr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В программе реализованы возможности вывода информации из базы данных в таблицу, добавление в БД записей, изменение записей, удаление записей и поиск записи </w:t>
      </w:r>
      <w:r w:rsidR="00AE16CE">
        <w:rPr>
          <w:rFonts w:ascii="Times New Roman" w:hAnsi="Times New Roman" w:cs="Times New Roman"/>
          <w:color w:val="000000" w:themeColor="text1"/>
          <w:sz w:val="28"/>
          <w:szCs w:val="28"/>
        </w:rPr>
        <w:t>по наименованию товара.</w:t>
      </w:r>
    </w:p>
    <w:p w14:paraId="52830F45" w14:textId="04042A26" w:rsidR="0006620A" w:rsidRPr="00783FB9" w:rsidRDefault="0006620A" w:rsidP="00783FB9">
      <w:pPr>
        <w:pStyle w:val="a4"/>
        <w:numPr>
          <w:ilvl w:val="0"/>
          <w:numId w:val="13"/>
        </w:numPr>
        <w:spacing w:line="36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83FB9">
        <w:rPr>
          <w:rFonts w:ascii="Times New Roman" w:hAnsi="Times New Roman" w:cs="Times New Roman"/>
          <w:b/>
          <w:color w:val="000000" w:themeColor="text1"/>
          <w:sz w:val="28"/>
          <w:szCs w:val="28"/>
        </w:rPr>
        <w:br w:type="page"/>
      </w:r>
    </w:p>
    <w:p w14:paraId="32CD4BD3" w14:textId="4415BFF8" w:rsidR="00EA24B6" w:rsidRPr="007D2926" w:rsidRDefault="00EA24B6" w:rsidP="00C6163F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070C6D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lastRenderedPageBreak/>
        <w:t xml:space="preserve">4. </w:t>
      </w:r>
      <w:r w:rsidRPr="00EA24B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Код</w:t>
      </w:r>
      <w:r w:rsidRPr="00070C6D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EA24B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программы</w:t>
      </w:r>
    </w:p>
    <w:p w14:paraId="27C3D591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unit Unit1;</w:t>
      </w:r>
    </w:p>
    <w:p w14:paraId="1EE4E0D6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</w:p>
    <w:p w14:paraId="4D923E52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{$mode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objfpc}{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$H+}</w:t>
      </w:r>
    </w:p>
    <w:p w14:paraId="7E6D9BB0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</w:p>
    <w:p w14:paraId="4DFAAF37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interface</w:t>
      </w:r>
    </w:p>
    <w:p w14:paraId="2520A99F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</w:p>
    <w:p w14:paraId="71180E07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uses</w:t>
      </w:r>
    </w:p>
    <w:p w14:paraId="42DF1782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Classes, SysUtils, SQLite3Conn, SQLDB, DB, Forms, Controls, Graphics, Dialogs,</w:t>
      </w:r>
    </w:p>
    <w:p w14:paraId="03959E89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StdCtrls, DBGrids, ExtCtrls, edit;</w:t>
      </w:r>
    </w:p>
    <w:p w14:paraId="1DEFAC1D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</w:p>
    <w:p w14:paraId="0EAA8CCF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type</w:t>
      </w:r>
    </w:p>
    <w:p w14:paraId="3FE8A47C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</w:p>
    <w:p w14:paraId="5AFB073B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{ TfMain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}</w:t>
      </w:r>
    </w:p>
    <w:p w14:paraId="6B5148A2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</w:p>
    <w:p w14:paraId="285C65C4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TfMain =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class(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TForm)</w:t>
      </w:r>
    </w:p>
    <w:p w14:paraId="7BB8CDDE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  ButOpenBd: TButton;</w:t>
      </w:r>
    </w:p>
    <w:p w14:paraId="7BBEAA4B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  ButAdd: TButton;</w:t>
      </w:r>
    </w:p>
    <w:p w14:paraId="5C97E7C5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  ButChange: TButton;</w:t>
      </w:r>
    </w:p>
    <w:p w14:paraId="4AA35964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  ButDel: TButton;</w:t>
      </w:r>
    </w:p>
    <w:p w14:paraId="77A92F96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  ButSearch: TButton;</w:t>
      </w:r>
    </w:p>
    <w:p w14:paraId="30937AAA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  DataSource1: TDataSource;</w:t>
      </w:r>
    </w:p>
    <w:p w14:paraId="24D59843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  DBGrid1: TDBGrid;</w:t>
      </w:r>
    </w:p>
    <w:p w14:paraId="313F0746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  eSearch: TEdit;</w:t>
      </w:r>
    </w:p>
    <w:p w14:paraId="5A06E677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  Image1: TImage;</w:t>
      </w:r>
    </w:p>
    <w:p w14:paraId="55C43B7F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  Label1: TLabel;</w:t>
      </w:r>
    </w:p>
    <w:p w14:paraId="642B4FED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  SQLite3Connection1: TSQLite3Connection;</w:t>
      </w:r>
    </w:p>
    <w:p w14:paraId="6CA61A4D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  SQLQuery1: TSQLQuery;</w:t>
      </w:r>
    </w:p>
    <w:p w14:paraId="3B4BE8B2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  SQLQuery2: TSQLQuery;</w:t>
      </w:r>
    </w:p>
    <w:p w14:paraId="6A2ABDB8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  SQLTransaction1: TSQLTransaction;</w:t>
      </w:r>
    </w:p>
    <w:p w14:paraId="04BD1982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  procedure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ButOpenBdClick(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Sender: TObject);</w:t>
      </w:r>
    </w:p>
    <w:p w14:paraId="658845A6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lastRenderedPageBreak/>
        <w:t xml:space="preserve">    procedure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ButAddClick(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Sender: TObject);</w:t>
      </w:r>
    </w:p>
    <w:p w14:paraId="37E4DEB3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  procedure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ButChangeClick(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Sender: TObject);</w:t>
      </w:r>
    </w:p>
    <w:p w14:paraId="62405A5C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  procedure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ButDelClick(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Sender: TObject);</w:t>
      </w:r>
    </w:p>
    <w:p w14:paraId="59D75363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  procedure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ButSearchClick(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Sender: TObject);</w:t>
      </w:r>
    </w:p>
    <w:p w14:paraId="34A6E03F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  procedure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FormCreate(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Sender: TObject);</w:t>
      </w:r>
    </w:p>
    <w:p w14:paraId="00F59E38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  procedure Label1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Click(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Sender: TObject);</w:t>
      </w:r>
    </w:p>
    <w:p w14:paraId="69C368D6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private</w:t>
      </w:r>
    </w:p>
    <w:p w14:paraId="0899D72D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</w:p>
    <w:p w14:paraId="10E09AD7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public</w:t>
      </w:r>
    </w:p>
    <w:p w14:paraId="13A0D425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</w:p>
    <w:p w14:paraId="1BF73F19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end;</w:t>
      </w:r>
    </w:p>
    <w:p w14:paraId="773C69A3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</w:p>
    <w:p w14:paraId="63AD7DF6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var</w:t>
      </w:r>
    </w:p>
    <w:p w14:paraId="11C62800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fMain: TfMain;</w:t>
      </w:r>
    </w:p>
    <w:p w14:paraId="79F95579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</w:p>
    <w:p w14:paraId="6D50FC1D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implementation</w:t>
      </w:r>
    </w:p>
    <w:p w14:paraId="56E4D9CC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</w:p>
    <w:p w14:paraId="24844B4A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{$R *.lfm}</w:t>
      </w:r>
    </w:p>
    <w:p w14:paraId="02492A1B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</w:p>
    <w:p w14:paraId="4BE10794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{ TfMain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}</w:t>
      </w:r>
    </w:p>
    <w:p w14:paraId="12EC9455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</w:p>
    <w:p w14:paraId="19034A03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procedure TfMain.ButOpenBdClick(Sender: TObject);</w:t>
      </w:r>
    </w:p>
    <w:p w14:paraId="2E3B135B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begin</w:t>
      </w:r>
    </w:p>
    <w:p w14:paraId="2B6261BA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SQLQuery1.Close;</w:t>
      </w:r>
    </w:p>
    <w:p w14:paraId="784BE3F9" w14:textId="6CA0CA8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SQLQuery1.SQL.Text:=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'select * from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cklad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';</w:t>
      </w:r>
    </w:p>
    <w:p w14:paraId="1275CBA2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SQLQuery1.Open;</w:t>
      </w:r>
    </w:p>
    <w:p w14:paraId="4C11C936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SQLQuery2.Close;</w:t>
      </w:r>
    </w:p>
    <w:p w14:paraId="616101C5" w14:textId="24086C21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SQLQuery2.SQL.Text:=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'select * from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cklad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';</w:t>
      </w:r>
    </w:p>
    <w:p w14:paraId="618DC4A5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SQLQuery2.Open;</w:t>
      </w:r>
    </w:p>
    <w:p w14:paraId="16BDE53B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DBGrid1.Columns.Items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[0].Width:=30;</w:t>
      </w:r>
    </w:p>
    <w:p w14:paraId="0E0FC282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DBGrid1.Columns.Items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[1].Width:=120;</w:t>
      </w:r>
    </w:p>
    <w:p w14:paraId="0DA59FF0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DBGrid1.Columns.Items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[2].Width:=180;</w:t>
      </w:r>
    </w:p>
    <w:p w14:paraId="25F58232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lastRenderedPageBreak/>
        <w:t xml:space="preserve"> 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DBGrid1.Columns.Items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[3].Width:=120;</w:t>
      </w:r>
    </w:p>
    <w:p w14:paraId="569080FE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DBGrid1.Columns.Items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[4].Width:=120;</w:t>
      </w:r>
    </w:p>
    <w:p w14:paraId="00B17F65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end;</w:t>
      </w:r>
    </w:p>
    <w:p w14:paraId="3471077B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</w:p>
    <w:p w14:paraId="6F38BF97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procedure TfMain.ButAddClick(Sender: TObject);</w:t>
      </w:r>
    </w:p>
    <w:p w14:paraId="6F1AFB40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begin</w:t>
      </w:r>
    </w:p>
    <w:p w14:paraId="7925C45A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fEdit.eBrand.Text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:= '';</w:t>
      </w:r>
    </w:p>
    <w:p w14:paraId="38EAA582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fEdit.eModel.Text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:= '';</w:t>
      </w:r>
    </w:p>
    <w:p w14:paraId="1CDC4CF6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fEdit.eEngine.Text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:= '';</w:t>
      </w:r>
    </w:p>
    <w:p w14:paraId="4A813FF3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fEdit.ePrice.Text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:= '';</w:t>
      </w:r>
    </w:p>
    <w:p w14:paraId="5B7F2B29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//устанавливаем ModalResult редактора в mrNone:</w:t>
      </w:r>
    </w:p>
    <w:p w14:paraId="38A7B496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fEdit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ModalResult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:=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mrNone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;</w:t>
      </w:r>
    </w:p>
    <w:p w14:paraId="14C7BF87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 //теперь выводим форму:</w:t>
      </w:r>
    </w:p>
    <w:p w14:paraId="4E0B5A23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 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fEdit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ShowModal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;</w:t>
      </w:r>
    </w:p>
    <w:p w14:paraId="248DBE1E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 //если пользователь ничего не ввел - выходим:</w:t>
      </w:r>
    </w:p>
    <w:p w14:paraId="6CC350B9" w14:textId="4E7AB519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if (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fEdit.e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tovar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.Text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= '') or (fEdit.e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number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.Text= '') or (fEdit.e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quantity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.Text= '')</w:t>
      </w:r>
    </w:p>
    <w:p w14:paraId="1BFCC285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or (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fEdit.ePrice.Text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= '') then exit;</w:t>
      </w:r>
    </w:p>
    <w:p w14:paraId="4ABF1ECA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//если пользователь не нажал "Сохранить" - выходим:</w:t>
      </w:r>
    </w:p>
    <w:p w14:paraId="210D073F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 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if fEdit.ModalResult &lt;&gt; mrOk then exit;</w:t>
      </w:r>
    </w:p>
    <w:p w14:paraId="0BDBC9E4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SQLQuery1.Close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;  /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/ выключаем компонент</w:t>
      </w:r>
    </w:p>
    <w:p w14:paraId="09DCE6AE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SQLQuery1.SQL.Text :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= 'insert into cars (tovar, number, price, quantity) values(:t,:n,:p,:q);';  // добавляем sql запрос для добавления данных</w:t>
      </w:r>
    </w:p>
    <w:p w14:paraId="7A8A532F" w14:textId="26B37F4A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SQLQuery1.ParamByName('t'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).AsString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:= fEdit.e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tovar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.text;// присваиваем записи текстовое значение</w:t>
      </w:r>
    </w:p>
    <w:p w14:paraId="27A63833" w14:textId="3E7CCE36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SQLQuery1.ParamByName('n'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).AsString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:= fEdit.e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number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text;</w:t>
      </w:r>
    </w:p>
    <w:p w14:paraId="2EC6B566" w14:textId="6BF75958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SQLQuery1.ParamByName('p'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).AsString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:= fEdit.e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quantity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.text;</w:t>
      </w:r>
    </w:p>
    <w:p w14:paraId="1829DEBA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SQLQuery1.ParamByName('q'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).AsString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:= fEdit.ePrice.text;</w:t>
      </w:r>
    </w:p>
    <w:p w14:paraId="195242CA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SQLQuery1.ExecSQL; // выполняем запрос</w:t>
      </w:r>
    </w:p>
    <w:p w14:paraId="03D90239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SQLTransaction1.Commit; //подтверждаем изменения в базе</w:t>
      </w:r>
    </w:p>
    <w:p w14:paraId="3736F915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SQLite3Connection1.DatabaseName :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= 'C:\Users\artem\OneDrive\Рабочий стол\dkr/school.db'; // указывает путь к базе</w:t>
      </w:r>
    </w:p>
    <w:p w14:paraId="52FE7331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lastRenderedPageBreak/>
        <w:t xml:space="preserve"> 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SQLite3Connection1.CharSet :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= 'UTF8'; // указываем рабочую кодировку</w:t>
      </w:r>
    </w:p>
    <w:p w14:paraId="06961378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SQLite3Connection1.Transaction :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= SQLTransaction1; // указываем менеджер транзакций</w:t>
      </w:r>
    </w:p>
    <w:p w14:paraId="46758EF4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try  /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/ пробуем подключится к базе</w:t>
      </w:r>
    </w:p>
    <w:p w14:paraId="26F9EE80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  SQLite3Connection1.Open;</w:t>
      </w:r>
    </w:p>
    <w:p w14:paraId="5D3F5F64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 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SQLTransaction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Active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: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= 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True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;</w:t>
      </w:r>
    </w:p>
    <w:p w14:paraId="633B76B0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 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except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  // если не удалось то выводим сообщение о ошибке</w:t>
      </w:r>
    </w:p>
    <w:p w14:paraId="7B452556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  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ShowMessage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(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'Ошибка подключения к базе!');</w:t>
      </w:r>
    </w:p>
    <w:p w14:paraId="26B6478F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 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end;</w:t>
      </w:r>
    </w:p>
    <w:p w14:paraId="39E40168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SQLQuery1.Close;</w:t>
      </w:r>
    </w:p>
    <w:p w14:paraId="7B16BF0E" w14:textId="7E436E7F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SQLQuery1.SQL.Text:=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'select * from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cklad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';</w:t>
      </w:r>
    </w:p>
    <w:p w14:paraId="32AC78D8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SQLQuery1.Open;</w:t>
      </w:r>
    </w:p>
    <w:p w14:paraId="1DA4BA95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DBGrid1.Columns.Items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[0].Width:=30;</w:t>
      </w:r>
    </w:p>
    <w:p w14:paraId="53969DE0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DBGrid1.Columns.Items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[1].Width:=120;</w:t>
      </w:r>
    </w:p>
    <w:p w14:paraId="5433799C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DBGrid1.Columns.Items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[2].Width:=180;</w:t>
      </w:r>
    </w:p>
    <w:p w14:paraId="55CD2A57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DBGrid1.Columns.Items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[3].Width:=120;</w:t>
      </w:r>
    </w:p>
    <w:p w14:paraId="3ADE2F30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DBGrid1.Columns.Items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[4].Width:=120;</w:t>
      </w:r>
    </w:p>
    <w:p w14:paraId="78C50745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end;</w:t>
      </w:r>
    </w:p>
    <w:p w14:paraId="39B4E32B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</w:p>
    <w:p w14:paraId="6B7BC142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procedure TfMain.ButChangeClick(Sender: TObject);</w:t>
      </w:r>
    </w:p>
    <w:p w14:paraId="05B1FC9D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begin</w:t>
      </w:r>
    </w:p>
    <w:p w14:paraId="1834BB6D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fEdit.eBrand.Text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:= SQLQuery1.Fields.FieldByName('tovar').AsString;</w:t>
      </w:r>
    </w:p>
    <w:p w14:paraId="3A06F467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fEdit.eModel.Text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:= SQLQuery1.Fields.FieldByName('number').AsString;</w:t>
      </w:r>
    </w:p>
    <w:p w14:paraId="37DAE8E9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fEdit.eEngine.Text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:= SQLQuery1.Fields.FieldByName('quantity').AsString;</w:t>
      </w:r>
    </w:p>
    <w:p w14:paraId="64261626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fEdit.ePrice.Text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:= SQLQuery1.Fields.FieldByName('price').AsString;</w:t>
      </w:r>
    </w:p>
    <w:p w14:paraId="242C920A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//устанавливаем 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ModalResult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редактора в 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mrNone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:</w:t>
      </w:r>
    </w:p>
    <w:p w14:paraId="5CEB4221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fEdit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ModalResult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:=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mrNone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;</w:t>
      </w:r>
    </w:p>
    <w:p w14:paraId="4854C42E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 //теперь выводим форму:</w:t>
      </w:r>
    </w:p>
    <w:p w14:paraId="76F6EA88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 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fEdit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ShowModal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;</w:t>
      </w:r>
    </w:p>
    <w:p w14:paraId="79904ABB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 //если пользователь не нажал "Сохранить" - выходим:</w:t>
      </w:r>
    </w:p>
    <w:p w14:paraId="2F8FD45B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 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if fEdit.ModalResult &lt;&gt; mrOk then exit;</w:t>
      </w:r>
    </w:p>
    <w:p w14:paraId="3BD27A9B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///</w:t>
      </w:r>
    </w:p>
    <w:p w14:paraId="14B65418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  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SQLQuery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Edit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; // открываем процедуру добавления данных</w:t>
      </w:r>
    </w:p>
    <w:p w14:paraId="31C4D0A5" w14:textId="00F8024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if not (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fEdit.eBrand.Text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= '') then SQLQuery1.Fields.FieldByName('tovar').AsString := fEdit.e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tovar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.Text;</w:t>
      </w:r>
    </w:p>
    <w:p w14:paraId="66851F0F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// присваиваем записи текстовое значение</w:t>
      </w:r>
    </w:p>
    <w:p w14:paraId="1C05697A" w14:textId="687C96C9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if not (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fEdit.eModel.Text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= '') then SQLQuery1.Fields.FieldByName('number').AsString := fEdit.e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number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.Text;</w:t>
      </w:r>
    </w:p>
    <w:p w14:paraId="16AC3DCC" w14:textId="4983422D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if not (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fEdit.eEngine.Text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= '') then SQLQuery1.Fields.FieldByName('quantity').AsString := fEdit.e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quantity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.Text;</w:t>
      </w:r>
    </w:p>
    <w:p w14:paraId="68CB71BB" w14:textId="07A913E9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if not (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fEdit.eModel.Text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= '') then SQLQuery1.Fields.FieldByName('price').AsString := fEdit.e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price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.Text;</w:t>
      </w:r>
    </w:p>
    <w:p w14:paraId="5FD6FCBB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Sqlquery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Post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; // записываем данные</w:t>
      </w:r>
    </w:p>
    <w:p w14:paraId="55AA7E0E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 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sqlquery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ApplyUpdates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;// отправляем изменения в базу</w:t>
      </w:r>
    </w:p>
    <w:p w14:paraId="08B2BD0D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 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SQLTransaction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Commit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; // подтверждаем изменения в базе</w:t>
      </w:r>
    </w:p>
    <w:p w14:paraId="4C0B46A8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 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///</w:t>
      </w:r>
    </w:p>
    <w:p w14:paraId="67A277F1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SQLite3Connection1.DatabaseName :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= 'C:\Users\artem\OneDrive\Рабочий стол\dkr/school.db'; // указывает путь к базе</w:t>
      </w:r>
    </w:p>
    <w:p w14:paraId="5EE03B61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SQLite3Connection1.CharSet :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= 'UTF8'; // указываем рабочую кодировку</w:t>
      </w:r>
    </w:p>
    <w:p w14:paraId="5B52E87B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SQLite3Connection1.Transaction :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= SQLTransaction1; // указываем менеджер транзакций</w:t>
      </w:r>
    </w:p>
    <w:p w14:paraId="16AD9446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try  /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/ пробуем подключится к базе</w:t>
      </w:r>
    </w:p>
    <w:p w14:paraId="1C1DEFE3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  SQLite3Connection1.Open;</w:t>
      </w:r>
    </w:p>
    <w:p w14:paraId="4388A29E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 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SQLTransaction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Active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: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= 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True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;</w:t>
      </w:r>
    </w:p>
    <w:p w14:paraId="6BD3685A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 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except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  // если не удалось то выводим сообщение о ошибке</w:t>
      </w:r>
    </w:p>
    <w:p w14:paraId="2857468C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  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ShowMessage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(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'Ошибка подключения к базе!');</w:t>
      </w:r>
    </w:p>
    <w:p w14:paraId="373A3A75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 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end;</w:t>
      </w:r>
    </w:p>
    <w:p w14:paraId="4FE16CED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SQLQuery1.Close;</w:t>
      </w:r>
    </w:p>
    <w:p w14:paraId="161C9272" w14:textId="48C6094C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SQLQuery1.SQL.Text:=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'select * from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cklad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';</w:t>
      </w:r>
    </w:p>
    <w:p w14:paraId="612AEACA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SQLQuery1.Open;</w:t>
      </w:r>
    </w:p>
    <w:p w14:paraId="467E3D3F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DBGrid1.Columns.Items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[0].Width:=30;</w:t>
      </w:r>
    </w:p>
    <w:p w14:paraId="74006902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DBGrid1.Columns.Items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[1].Width:=120;</w:t>
      </w:r>
    </w:p>
    <w:p w14:paraId="4EC96ABC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DBGrid1.Columns.Items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[2].Width:=180;</w:t>
      </w:r>
    </w:p>
    <w:p w14:paraId="201095A0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DBGrid1.Columns.Items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[3].Width:=120;</w:t>
      </w:r>
    </w:p>
    <w:p w14:paraId="3748E11C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lastRenderedPageBreak/>
        <w:t xml:space="preserve"> 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DBGrid1.Columns.Items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[4].Width:=120;</w:t>
      </w:r>
    </w:p>
    <w:p w14:paraId="01F0BBAE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end;</w:t>
      </w:r>
    </w:p>
    <w:p w14:paraId="0B5CA0C9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</w:p>
    <w:p w14:paraId="7B90F6B1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procedure TfMain.ButDelClick(Sender: TObject);</w:t>
      </w:r>
    </w:p>
    <w:p w14:paraId="0354D390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begin</w:t>
      </w:r>
    </w:p>
    <w:p w14:paraId="6844FBD3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SQLQuery1.Delete;</w:t>
      </w:r>
    </w:p>
    <w:p w14:paraId="397DB68E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DBGrid1.Columns.Items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[0].Width:=30;</w:t>
      </w:r>
    </w:p>
    <w:p w14:paraId="26D13B75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DBGrid1.Columns.Items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[1].Width:=120;</w:t>
      </w:r>
    </w:p>
    <w:p w14:paraId="43E2B120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DBGrid1.Columns.Items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[2].Width:=180;</w:t>
      </w:r>
    </w:p>
    <w:p w14:paraId="6AB1E640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DBGrid1.Columns.Items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[3].Width:=120;</w:t>
      </w:r>
    </w:p>
    <w:p w14:paraId="45DB05FB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DBGrid1.Columns.Items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[4].Width:=120;</w:t>
      </w:r>
    </w:p>
    <w:p w14:paraId="7E815B20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end;</w:t>
      </w:r>
    </w:p>
    <w:p w14:paraId="4391DEE0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</w:p>
    <w:p w14:paraId="4E2001C7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procedure TfMain.ButSearchClick(Sender: TObject);</w:t>
      </w:r>
    </w:p>
    <w:p w14:paraId="3CF1174B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begin</w:t>
      </w:r>
    </w:p>
    <w:p w14:paraId="08177696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if not (eSearch.text = '') then begin</w:t>
      </w:r>
    </w:p>
    <w:p w14:paraId="072CFFE9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SQLQuery1.Close;// закрываем датасет</w:t>
      </w:r>
    </w:p>
    <w:p w14:paraId="64622F96" w14:textId="2301CDF0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SQLQuery1.SQL.Text :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= 'select * from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cklad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where tovar = :t'; // добавляем наш запрос</w:t>
      </w:r>
    </w:p>
    <w:p w14:paraId="25C87233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SQLQuery1.ParamByName('t'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).AsString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:= eSearch.text;// присваиваем требуемый параметр</w:t>
      </w:r>
    </w:p>
    <w:p w14:paraId="15D1C6CD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SQLQuery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Open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;// открываем запрос</w:t>
      </w:r>
    </w:p>
    <w:p w14:paraId="2BC469C3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 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end</w:t>
      </w:r>
    </w:p>
    <w:p w14:paraId="291A15AA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 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else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ShowMessage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(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'Введите 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id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товара для поиска записи!');</w:t>
      </w:r>
    </w:p>
    <w:p w14:paraId="68BDDA98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DBGrid1.Columns.Items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[0].Width:=30;</w:t>
      </w:r>
    </w:p>
    <w:p w14:paraId="5677F021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DBGrid1.Columns.Items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[1].Width:=120;</w:t>
      </w:r>
    </w:p>
    <w:p w14:paraId="524405F1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DBGrid1.Columns.Items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[2].Width:=180;</w:t>
      </w:r>
    </w:p>
    <w:p w14:paraId="16A4D43B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DBGrid1.Columns.Items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[3].Width:=120;</w:t>
      </w:r>
    </w:p>
    <w:p w14:paraId="4C6EA191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DBGrid1.Columns.Items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[4].Width:=120;</w:t>
      </w:r>
    </w:p>
    <w:p w14:paraId="4B39121D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end;</w:t>
      </w:r>
    </w:p>
    <w:p w14:paraId="6778C597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</w:p>
    <w:p w14:paraId="1F4110A4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procedure TfMain.FormCreate(Sender: TObject);</w:t>
      </w:r>
    </w:p>
    <w:p w14:paraId="1E2834CE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lastRenderedPageBreak/>
        <w:t>begin</w:t>
      </w:r>
    </w:p>
    <w:p w14:paraId="077E726B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fMain.width:=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600;</w:t>
      </w:r>
    </w:p>
    <w:p w14:paraId="18F83376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SQLite3Connection1.DatabaseName :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= 'C:\Users\artem\OneDrive\Рабочий стол\dkr/school.db'; // указывает путь к базе</w:t>
      </w:r>
    </w:p>
    <w:p w14:paraId="04DAFF60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SQLite3Connection1.CharSet :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= 'UTF8'; // указываем рабочую кодировку</w:t>
      </w:r>
    </w:p>
    <w:p w14:paraId="6083C09E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SQLite3Connection1.Transaction :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= SQLTransaction1; // указываем менеджер транзакций</w:t>
      </w:r>
    </w:p>
    <w:p w14:paraId="398156D3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try  /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/ пробуем подключится к базе</w:t>
      </w:r>
    </w:p>
    <w:p w14:paraId="31ECA5EF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  SQLite3Connection1.Open;</w:t>
      </w:r>
    </w:p>
    <w:p w14:paraId="5EA68E06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 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SQLTransaction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Active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: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= 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True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;</w:t>
      </w:r>
    </w:p>
    <w:p w14:paraId="36A371F8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 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except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  // если не удалось то выводим сообщение о ошибке</w:t>
      </w:r>
    </w:p>
    <w:p w14:paraId="3757FF40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   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ShowMessage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(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'Ошибка подключения к базе!');</w:t>
      </w:r>
    </w:p>
    <w:p w14:paraId="45E81104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 </w:t>
      </w: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end;</w:t>
      </w:r>
    </w:p>
    <w:p w14:paraId="72E1AD54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end;</w:t>
      </w:r>
    </w:p>
    <w:p w14:paraId="56C3586A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</w:p>
    <w:p w14:paraId="1F23BFBD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procedure TfMain.Label1</w:t>
      </w:r>
      <w:proofErr w:type="gramStart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Click(</w:t>
      </w:r>
      <w:proofErr w:type="gramEnd"/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Sender: TObject);</w:t>
      </w:r>
    </w:p>
    <w:p w14:paraId="397F7859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begin</w:t>
      </w:r>
    </w:p>
    <w:p w14:paraId="6A38BB22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</w:p>
    <w:p w14:paraId="1D6FE829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end;</w:t>
      </w:r>
    </w:p>
    <w:p w14:paraId="692A3A71" w14:textId="77777777" w:rsidR="007D2926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</w:p>
    <w:p w14:paraId="37B8E82B" w14:textId="1411012E" w:rsidR="00CC130B" w:rsidRPr="007D2926" w:rsidRDefault="007D2926" w:rsidP="007D2926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7D292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end.</w:t>
      </w:r>
    </w:p>
    <w:p w14:paraId="29F544D3" w14:textId="77777777" w:rsidR="00CC130B" w:rsidRPr="007D2926" w:rsidRDefault="00CC130B" w:rsidP="007D5E7A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</w:p>
    <w:p w14:paraId="5353E129" w14:textId="77777777" w:rsidR="00CC130B" w:rsidRPr="007D2926" w:rsidRDefault="00CC130B" w:rsidP="007D5E7A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</w:p>
    <w:p w14:paraId="6B541C04" w14:textId="77777777" w:rsidR="007D2926" w:rsidRDefault="007D2926" w:rsidP="007D5E7A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33B6A479" w14:textId="77777777" w:rsidR="007D2926" w:rsidRDefault="007D2926" w:rsidP="007D5E7A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5877A154" w14:textId="77777777" w:rsidR="007D2926" w:rsidRDefault="007D2926" w:rsidP="007D5E7A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22A86357" w14:textId="77777777" w:rsidR="007D2926" w:rsidRDefault="007D2926" w:rsidP="007D5E7A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2D5C3D6B" w14:textId="77777777" w:rsidR="007D2926" w:rsidRDefault="007D2926" w:rsidP="007D5E7A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779FE71C" w14:textId="77777777" w:rsidR="007D2926" w:rsidRDefault="007D2926" w:rsidP="007D5E7A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4F766DDD" w14:textId="77777777" w:rsidR="007D2926" w:rsidRDefault="007D2926" w:rsidP="007D5E7A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71C478E8" w14:textId="77777777" w:rsidR="007D2926" w:rsidRDefault="007D2926" w:rsidP="007D5E7A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7B26AA4F" w14:textId="77777777" w:rsidR="007D2926" w:rsidRDefault="007D2926" w:rsidP="007D5E7A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68C27AC7" w14:textId="195F615B" w:rsidR="00EA24B6" w:rsidRDefault="00EA24B6" w:rsidP="007D5E7A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EA24B6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5. Результат выполнения программы</w:t>
      </w:r>
    </w:p>
    <w:p w14:paraId="1597B199" w14:textId="3C35BA50" w:rsidR="005A0AA5" w:rsidRDefault="00CC130B" w:rsidP="00C6163F">
      <w:pPr>
        <w:tabs>
          <w:tab w:val="left" w:pos="1134"/>
        </w:tabs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4395C29" wp14:editId="6DF8DF8E">
            <wp:extent cx="5940425" cy="4605655"/>
            <wp:effectExtent l="0" t="0" r="317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C500" w14:textId="18ECE46C" w:rsidR="008B5D27" w:rsidRPr="00286F88" w:rsidRDefault="00286F88" w:rsidP="007D2926">
      <w:pPr>
        <w:tabs>
          <w:tab w:val="left" w:pos="1134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2</w:t>
      </w:r>
      <w:r w:rsidR="005A0AA5">
        <w:rPr>
          <w:rFonts w:ascii="Times New Roman" w:hAnsi="Times New Roman" w:cs="Times New Roman"/>
          <w:sz w:val="28"/>
          <w:szCs w:val="28"/>
        </w:rPr>
        <w:t xml:space="preserve"> – Результаты выполнения программы </w:t>
      </w:r>
    </w:p>
    <w:p w14:paraId="0B1CED79" w14:textId="79C75E17" w:rsidR="00EA24B6" w:rsidRDefault="00EA24B6" w:rsidP="00C6163F">
      <w:pPr>
        <w:spacing w:after="16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FE4AE55" w14:textId="07253C90" w:rsidR="00286F88" w:rsidRDefault="00286F88" w:rsidP="00C6163F">
      <w:pPr>
        <w:spacing w:after="160"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br w:type="page"/>
      </w:r>
      <w:r w:rsidR="000303AF">
        <w:rPr>
          <w:rFonts w:ascii="Times New Roman" w:hAnsi="Times New Roman" w:cs="Times New Roman"/>
          <w:b/>
          <w:color w:val="000000" w:themeColor="text1"/>
          <w:sz w:val="28"/>
          <w:szCs w:val="28"/>
        </w:rPr>
        <w:object w:dxaOrig="1540" w:dyaOrig="997" w14:anchorId="3A9118C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7" o:title=""/>
          </v:shape>
          <o:OLEObject Type="Embed" ProgID="Package" ShapeID="_x0000_i1025" DrawAspect="Icon" ObjectID="_1747822098" r:id="rId8"/>
        </w:object>
      </w:r>
    </w:p>
    <w:p w14:paraId="07ED0853" w14:textId="3542D4A6" w:rsidR="00EA24B6" w:rsidRPr="00EA24B6" w:rsidRDefault="00EA24B6" w:rsidP="00C6163F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EA24B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6. Вывод</w:t>
      </w:r>
    </w:p>
    <w:p w14:paraId="2792AFA3" w14:textId="66C07249" w:rsidR="001D4D8B" w:rsidRDefault="00CC130B" w:rsidP="002050DB">
      <w:pPr>
        <w:tabs>
          <w:tab w:val="left" w:pos="1134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данной работы были получены навыки работы с базами данных в среде </w:t>
      </w:r>
      <w:r>
        <w:rPr>
          <w:rFonts w:ascii="Times New Roman" w:hAnsi="Times New Roman" w:cs="Times New Roman"/>
          <w:sz w:val="28"/>
          <w:szCs w:val="28"/>
          <w:lang w:val="en-US"/>
        </w:rPr>
        <w:t>Lazarus</w:t>
      </w:r>
      <w:r w:rsidRPr="00CC130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SQLite</w:t>
      </w:r>
      <w:r>
        <w:rPr>
          <w:rFonts w:ascii="Times New Roman" w:hAnsi="Times New Roman" w:cs="Times New Roman"/>
          <w:sz w:val="28"/>
          <w:szCs w:val="28"/>
        </w:rPr>
        <w:t xml:space="preserve"> и реализованы возможности добавления, удаления, изменения и поиска записей посредством программы, разработанной в </w:t>
      </w:r>
      <w:r>
        <w:rPr>
          <w:rFonts w:ascii="Times New Roman" w:hAnsi="Times New Roman" w:cs="Times New Roman"/>
          <w:sz w:val="28"/>
          <w:szCs w:val="28"/>
          <w:lang w:val="en-US"/>
        </w:rPr>
        <w:t>Lazarus</w:t>
      </w:r>
      <w:r>
        <w:rPr>
          <w:rFonts w:ascii="Times New Roman" w:hAnsi="Times New Roman" w:cs="Times New Roman"/>
          <w:sz w:val="28"/>
          <w:szCs w:val="28"/>
        </w:rPr>
        <w:t xml:space="preserve">, в базе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Pr="00CC130B">
        <w:rPr>
          <w:rFonts w:ascii="Times New Roman" w:hAnsi="Times New Roman" w:cs="Times New Roman"/>
          <w:sz w:val="28"/>
          <w:szCs w:val="28"/>
        </w:rPr>
        <w:t>.</w:t>
      </w:r>
    </w:p>
    <w:p w14:paraId="7FED55B3" w14:textId="16222306" w:rsidR="00F90870" w:rsidRPr="00CC130B" w:rsidRDefault="00F90870" w:rsidP="002050DB">
      <w:pPr>
        <w:tabs>
          <w:tab w:val="left" w:pos="1134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Благодаря всему вышеперечисленному работа была успешно выполнена.</w:t>
      </w:r>
    </w:p>
    <w:sectPr w:rsidR="00F90870" w:rsidRPr="00CC130B" w:rsidSect="00305327">
      <w:pgSz w:w="11906" w:h="16838"/>
      <w:pgMar w:top="709" w:right="850" w:bottom="568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A714C"/>
    <w:multiLevelType w:val="hybridMultilevel"/>
    <w:tmpl w:val="8DFA23CC"/>
    <w:lvl w:ilvl="0" w:tplc="041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1" w15:restartNumberingAfterBreak="0">
    <w:nsid w:val="08E27924"/>
    <w:multiLevelType w:val="hybridMultilevel"/>
    <w:tmpl w:val="05608F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8B6B33"/>
    <w:multiLevelType w:val="hybridMultilevel"/>
    <w:tmpl w:val="05608F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C43B39"/>
    <w:multiLevelType w:val="hybridMultilevel"/>
    <w:tmpl w:val="541E989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855C07"/>
    <w:multiLevelType w:val="hybridMultilevel"/>
    <w:tmpl w:val="05608F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64614C"/>
    <w:multiLevelType w:val="hybridMultilevel"/>
    <w:tmpl w:val="05608F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F5766FA"/>
    <w:multiLevelType w:val="hybridMultilevel"/>
    <w:tmpl w:val="05608F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C30341E"/>
    <w:multiLevelType w:val="hybridMultilevel"/>
    <w:tmpl w:val="3ABCBFEA"/>
    <w:lvl w:ilvl="0" w:tplc="041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8" w15:restartNumberingAfterBreak="0">
    <w:nsid w:val="40757A8A"/>
    <w:multiLevelType w:val="hybridMultilevel"/>
    <w:tmpl w:val="C758184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AD92054"/>
    <w:multiLevelType w:val="hybridMultilevel"/>
    <w:tmpl w:val="ED1CDABC"/>
    <w:lvl w:ilvl="0" w:tplc="041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0" w15:restartNumberingAfterBreak="0">
    <w:nsid w:val="5D204FC0"/>
    <w:multiLevelType w:val="hybridMultilevel"/>
    <w:tmpl w:val="73F4D0B0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1" w15:restartNumberingAfterBreak="0">
    <w:nsid w:val="743A2759"/>
    <w:multiLevelType w:val="hybridMultilevel"/>
    <w:tmpl w:val="05608F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EA97212"/>
    <w:multiLevelType w:val="hybridMultilevel"/>
    <w:tmpl w:val="C0BEBBE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2"/>
  </w:num>
  <w:num w:numId="2">
    <w:abstractNumId w:val="4"/>
  </w:num>
  <w:num w:numId="3">
    <w:abstractNumId w:val="6"/>
  </w:num>
  <w:num w:numId="4">
    <w:abstractNumId w:val="11"/>
  </w:num>
  <w:num w:numId="5">
    <w:abstractNumId w:val="1"/>
  </w:num>
  <w:num w:numId="6">
    <w:abstractNumId w:val="5"/>
  </w:num>
  <w:num w:numId="7">
    <w:abstractNumId w:val="7"/>
  </w:num>
  <w:num w:numId="8">
    <w:abstractNumId w:val="0"/>
  </w:num>
  <w:num w:numId="9">
    <w:abstractNumId w:val="9"/>
  </w:num>
  <w:num w:numId="10">
    <w:abstractNumId w:val="12"/>
  </w:num>
  <w:num w:numId="11">
    <w:abstractNumId w:val="8"/>
  </w:num>
  <w:num w:numId="12">
    <w:abstractNumId w:val="3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05327"/>
    <w:rsid w:val="000303AF"/>
    <w:rsid w:val="0006620A"/>
    <w:rsid w:val="00070C6D"/>
    <w:rsid w:val="000B5BD9"/>
    <w:rsid w:val="001D4D8B"/>
    <w:rsid w:val="002050DB"/>
    <w:rsid w:val="00280B77"/>
    <w:rsid w:val="00286F88"/>
    <w:rsid w:val="00305327"/>
    <w:rsid w:val="00321EF4"/>
    <w:rsid w:val="0035368F"/>
    <w:rsid w:val="0042713C"/>
    <w:rsid w:val="00565ED2"/>
    <w:rsid w:val="005A0AA5"/>
    <w:rsid w:val="00755BA6"/>
    <w:rsid w:val="00783FB9"/>
    <w:rsid w:val="00792F33"/>
    <w:rsid w:val="007A758D"/>
    <w:rsid w:val="007D2926"/>
    <w:rsid w:val="007D5E7A"/>
    <w:rsid w:val="00884247"/>
    <w:rsid w:val="008B5D27"/>
    <w:rsid w:val="009E6835"/>
    <w:rsid w:val="00AE16CE"/>
    <w:rsid w:val="00B548D1"/>
    <w:rsid w:val="00C6163F"/>
    <w:rsid w:val="00C64EBD"/>
    <w:rsid w:val="00C97B0D"/>
    <w:rsid w:val="00CA4B22"/>
    <w:rsid w:val="00CC130B"/>
    <w:rsid w:val="00D4237E"/>
    <w:rsid w:val="00D435F4"/>
    <w:rsid w:val="00DA3780"/>
    <w:rsid w:val="00E1412F"/>
    <w:rsid w:val="00E46364"/>
    <w:rsid w:val="00E83D9B"/>
    <w:rsid w:val="00EA24B6"/>
    <w:rsid w:val="00F908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667481"/>
  <w15:chartTrackingRefBased/>
  <w15:docId w15:val="{C73CC29F-7DCC-435B-B608-4D104853A0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05327"/>
    <w:pPr>
      <w:spacing w:after="0" w:line="240" w:lineRule="auto"/>
    </w:pPr>
    <w:rPr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305327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  <w:style w:type="character" w:customStyle="1" w:styleId="apple-converted-space">
    <w:name w:val="apple-converted-space"/>
    <w:basedOn w:val="a0"/>
    <w:rsid w:val="00305327"/>
  </w:style>
  <w:style w:type="paragraph" w:styleId="a4">
    <w:name w:val="List Paragraph"/>
    <w:basedOn w:val="a"/>
    <w:uiPriority w:val="34"/>
    <w:qFormat/>
    <w:rsid w:val="0030532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</Pages>
  <Words>1259</Words>
  <Characters>7179</Characters>
  <Application>Microsoft Office Word</Application>
  <DocSecurity>0</DocSecurity>
  <Lines>59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Сергеева Елизавета Григорьевна</dc:creator>
  <cp:keywords/>
  <dc:description/>
  <cp:lastModifiedBy>12345 papich</cp:lastModifiedBy>
  <cp:revision>6</cp:revision>
  <dcterms:created xsi:type="dcterms:W3CDTF">2023-05-18T05:49:00Z</dcterms:created>
  <dcterms:modified xsi:type="dcterms:W3CDTF">2023-06-09T10:22:00Z</dcterms:modified>
</cp:coreProperties>
</file>